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19D7" w14:textId="77777777" w:rsidR="004B0924" w:rsidRDefault="004B0924" w:rsidP="004B0924">
      <w:pPr>
        <w:ind w:right="59"/>
        <w:jc w:val="center"/>
        <w:rPr>
          <w:rFonts w:ascii="Marianne" w:hAnsi="Marianne"/>
          <w:b/>
          <w:sz w:val="20"/>
          <w:szCs w:val="20"/>
          <w:u w:val="single"/>
          <w:lang w:val="fr-FR"/>
        </w:rPr>
      </w:pPr>
    </w:p>
    <w:p w14:paraId="763CD614" w14:textId="77777777" w:rsidR="004B0924" w:rsidRDefault="004B0924" w:rsidP="004B0924">
      <w:pPr>
        <w:ind w:right="59"/>
        <w:jc w:val="center"/>
        <w:rPr>
          <w:rFonts w:ascii="Marianne" w:hAnsi="Marianne"/>
          <w:b/>
          <w:sz w:val="20"/>
          <w:szCs w:val="20"/>
          <w:u w:val="single"/>
          <w:lang w:val="fr-FR"/>
        </w:rPr>
      </w:pPr>
    </w:p>
    <w:p w14:paraId="406D46AA" w14:textId="39791C3B" w:rsidR="004B0924" w:rsidRPr="00C310A4" w:rsidRDefault="004B0924" w:rsidP="004B0924">
      <w:pPr>
        <w:ind w:right="59"/>
        <w:jc w:val="center"/>
        <w:rPr>
          <w:rFonts w:ascii="Marianne" w:hAnsi="Marianne"/>
          <w:b/>
          <w:sz w:val="20"/>
          <w:szCs w:val="20"/>
          <w:u w:val="single"/>
          <w:lang w:val="fr-FR"/>
        </w:rPr>
      </w:pPr>
      <w:r w:rsidRPr="00C310A4">
        <w:rPr>
          <w:rFonts w:ascii="Marianne" w:hAnsi="Marianne"/>
          <w:b/>
          <w:sz w:val="20"/>
          <w:szCs w:val="20"/>
          <w:u w:val="single"/>
          <w:lang w:val="fr-FR"/>
        </w:rPr>
        <w:t>ANNEXE 3</w:t>
      </w:r>
    </w:p>
    <w:p w14:paraId="3B3CCBDD" w14:textId="77777777" w:rsidR="004B0924" w:rsidRPr="00C310A4" w:rsidRDefault="004B0924" w:rsidP="004B0924">
      <w:pPr>
        <w:ind w:right="59"/>
        <w:jc w:val="center"/>
        <w:rPr>
          <w:rFonts w:ascii="Marianne" w:hAnsi="Marianne"/>
          <w:b/>
          <w:sz w:val="20"/>
          <w:szCs w:val="20"/>
          <w:lang w:val="fr-FR"/>
        </w:rPr>
      </w:pPr>
    </w:p>
    <w:p w14:paraId="2665AA8A" w14:textId="77777777" w:rsidR="004B0924" w:rsidRPr="004B0924" w:rsidRDefault="004B0924" w:rsidP="004B0924">
      <w:pPr>
        <w:jc w:val="center"/>
        <w:rPr>
          <w:rFonts w:ascii="Marianne" w:hAnsi="Marianne"/>
          <w:b/>
          <w:sz w:val="20"/>
          <w:szCs w:val="20"/>
          <w:lang w:val="fr-FR"/>
        </w:rPr>
      </w:pPr>
      <w:r w:rsidRPr="004B0924">
        <w:rPr>
          <w:rFonts w:ascii="Marianne" w:hAnsi="Marianne"/>
          <w:b/>
          <w:sz w:val="20"/>
          <w:szCs w:val="20"/>
          <w:lang w:val="fr-FR"/>
        </w:rPr>
        <w:t>Droit d’option en matière de désignation de l’agent bénéficiaire du</w:t>
      </w:r>
    </w:p>
    <w:p w14:paraId="254C2E07" w14:textId="77777777" w:rsidR="004B0924" w:rsidRPr="004B0924" w:rsidRDefault="004B0924" w:rsidP="004B0924">
      <w:pPr>
        <w:jc w:val="center"/>
        <w:rPr>
          <w:rFonts w:ascii="Marianne" w:hAnsi="Marianne"/>
          <w:b/>
          <w:sz w:val="20"/>
          <w:szCs w:val="20"/>
          <w:lang w:val="fr-FR"/>
        </w:rPr>
      </w:pPr>
      <w:proofErr w:type="gramStart"/>
      <w:r w:rsidRPr="004B0924">
        <w:rPr>
          <w:rFonts w:ascii="Marianne" w:hAnsi="Marianne"/>
          <w:b/>
          <w:sz w:val="20"/>
          <w:szCs w:val="20"/>
          <w:lang w:val="fr-FR"/>
        </w:rPr>
        <w:t>supplément</w:t>
      </w:r>
      <w:proofErr w:type="gramEnd"/>
      <w:r w:rsidRPr="004B0924">
        <w:rPr>
          <w:rFonts w:ascii="Marianne" w:hAnsi="Marianne"/>
          <w:b/>
          <w:sz w:val="20"/>
          <w:szCs w:val="20"/>
          <w:lang w:val="fr-FR"/>
        </w:rPr>
        <w:t xml:space="preserve"> familial de traitement (SFT)</w:t>
      </w:r>
    </w:p>
    <w:p w14:paraId="768E775D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52862D29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>Conformément à l’article L712-9 du code général de la fonction publiqu</w:t>
      </w:r>
      <w:r w:rsidRPr="004B0924">
        <w:rPr>
          <w:rFonts w:ascii="Marianne" w:hAnsi="Marianne" w:cstheme="minorHAnsi"/>
          <w:sz w:val="20"/>
          <w:szCs w:val="20"/>
          <w:lang w:val="fr-FR"/>
        </w:rPr>
        <w:t xml:space="preserve">e, </w:t>
      </w:r>
      <w:r w:rsidRPr="004B0924">
        <w:rPr>
          <w:rFonts w:ascii="Marianne" w:hAnsi="Marianne" w:cstheme="minorHAnsi"/>
          <w:color w:val="000000"/>
          <w:sz w:val="20"/>
          <w:szCs w:val="20"/>
          <w:lang w:val="fr-FR"/>
        </w:rPr>
        <w:t>les fonctionnaires assumant la charge du ou des mêmes enfants désignent d'un commun accord celui d'entre eux à qui le supplément familial de traitement est alloué.</w:t>
      </w:r>
    </w:p>
    <w:p w14:paraId="007F59D6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>À cet effet, vous voudrez bien remplir la partie inférieure du présent imprimé accompagné, le cas échéant, d’un certificat de cessation de paiement établi par l’organisme qui vous versait cet avantage.</w:t>
      </w:r>
    </w:p>
    <w:p w14:paraId="30A61559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6E8DD06C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972"/>
      </w:tblGrid>
      <w:tr w:rsidR="004B0924" w:rsidRPr="004B0924" w14:paraId="3FDF7D96" w14:textId="77777777" w:rsidTr="0015791F">
        <w:tc>
          <w:tcPr>
            <w:tcW w:w="9972" w:type="dxa"/>
            <w:shd w:val="clear" w:color="auto" w:fill="D0CECE" w:themeFill="background2" w:themeFillShade="E6"/>
          </w:tcPr>
          <w:p w14:paraId="5181A373" w14:textId="77777777" w:rsidR="004B0924" w:rsidRPr="004B0924" w:rsidRDefault="004B0924" w:rsidP="0015791F">
            <w:pPr>
              <w:jc w:val="center"/>
              <w:rPr>
                <w:rFonts w:ascii="Marianne" w:hAnsi="Marianne" w:cstheme="majorHAnsi"/>
                <w:b/>
                <w:lang w:val="fr-FR"/>
              </w:rPr>
            </w:pPr>
            <w:r w:rsidRPr="004B0924">
              <w:rPr>
                <w:rFonts w:ascii="Marianne" w:hAnsi="Marianne" w:cstheme="majorHAnsi"/>
                <w:b/>
                <w:lang w:val="fr-FR"/>
              </w:rPr>
              <w:t>UNIQUEMENT POUR LES NOUVELLES DEMANDES</w:t>
            </w:r>
          </w:p>
          <w:p w14:paraId="75685DB2" w14:textId="77777777" w:rsidR="004B0924" w:rsidRPr="004B0924" w:rsidRDefault="004B0924" w:rsidP="0015791F">
            <w:pPr>
              <w:jc w:val="center"/>
              <w:rPr>
                <w:rFonts w:ascii="Marianne" w:hAnsi="Marianne"/>
                <w:lang w:val="fr-FR"/>
              </w:rPr>
            </w:pPr>
            <w:r w:rsidRPr="004B0924">
              <w:rPr>
                <w:rFonts w:ascii="Marianne" w:hAnsi="Marianne" w:cstheme="majorHAnsi"/>
                <w:lang w:val="fr-FR"/>
              </w:rPr>
              <w:t>(</w:t>
            </w:r>
            <w:proofErr w:type="gramStart"/>
            <w:r w:rsidRPr="004B0924">
              <w:rPr>
                <w:rFonts w:ascii="Marianne" w:hAnsi="Marianne" w:cstheme="majorHAnsi"/>
                <w:lang w:val="fr-FR"/>
              </w:rPr>
              <w:t>ne</w:t>
            </w:r>
            <w:proofErr w:type="gramEnd"/>
            <w:r w:rsidRPr="004B0924">
              <w:rPr>
                <w:rFonts w:ascii="Marianne" w:hAnsi="Marianne" w:cstheme="majorHAnsi"/>
                <w:lang w:val="fr-FR"/>
              </w:rPr>
              <w:t xml:space="preserve"> pas remplir ce formulaire pour les demandes de renouvellement de SFT)</w:t>
            </w:r>
          </w:p>
        </w:tc>
      </w:tr>
    </w:tbl>
    <w:p w14:paraId="7BE1AA25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1B4958A9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67DB11C0" w14:textId="4E6523FE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 xml:space="preserve">N° INSEE – </w:t>
      </w:r>
      <w:sdt>
        <w:sdtPr>
          <w:rPr>
            <w:rFonts w:ascii="Marianne" w:hAnsi="Marianne"/>
            <w:sz w:val="20"/>
            <w:szCs w:val="20"/>
            <w:lang w:val="fr-FR"/>
          </w:rPr>
          <w:id w:val="843431771"/>
          <w:placeholder>
            <w:docPart w:val="DefaultPlaceholder_-1854013440"/>
          </w:placeholder>
        </w:sdtPr>
        <w:sdtEndPr/>
        <w:sdtContent>
          <w:r w:rsidRPr="004B0924">
            <w:rPr>
              <w:rFonts w:ascii="Marianne" w:hAnsi="Marianne"/>
              <w:sz w:val="20"/>
              <w:szCs w:val="20"/>
              <w:lang w:val="fr-FR"/>
            </w:rPr>
            <w:t>… …… …… …… ……… ……… ……</w:t>
          </w:r>
        </w:sdtContent>
      </w:sdt>
    </w:p>
    <w:p w14:paraId="5A44E218" w14:textId="77777777" w:rsidR="004B0924" w:rsidRPr="004B0924" w:rsidRDefault="004B0924" w:rsidP="004B0924">
      <w:pPr>
        <w:pBdr>
          <w:bottom w:val="single" w:sz="4" w:space="1" w:color="auto"/>
        </w:pBdr>
        <w:jc w:val="both"/>
        <w:rPr>
          <w:rFonts w:ascii="Marianne" w:hAnsi="Marianne"/>
          <w:sz w:val="20"/>
          <w:szCs w:val="20"/>
          <w:lang w:val="fr-FR"/>
        </w:rPr>
      </w:pPr>
    </w:p>
    <w:p w14:paraId="1FA2896A" w14:textId="77777777" w:rsidR="004B0924" w:rsidRPr="004B0924" w:rsidRDefault="004B0924" w:rsidP="004B0924">
      <w:pPr>
        <w:pBdr>
          <w:bottom w:val="single" w:sz="4" w:space="1" w:color="auto"/>
        </w:pBdr>
        <w:jc w:val="both"/>
        <w:rPr>
          <w:rFonts w:ascii="Marianne" w:hAnsi="Marianne"/>
          <w:sz w:val="20"/>
          <w:szCs w:val="20"/>
          <w:lang w:val="fr-FR"/>
        </w:rPr>
      </w:pPr>
    </w:p>
    <w:p w14:paraId="397E610E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405E1CBE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758189E0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>Nous, soussigné(e)s,</w:t>
      </w:r>
    </w:p>
    <w:p w14:paraId="059342F3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7D7C1F64" w14:textId="39486318" w:rsidR="004B0924" w:rsidRPr="004B0924" w:rsidRDefault="004B0924" w:rsidP="004B0924">
      <w:pPr>
        <w:spacing w:line="360" w:lineRule="auto"/>
        <w:jc w:val="both"/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 xml:space="preserve">Madame/Monsieur </w:t>
      </w:r>
      <w:sdt>
        <w:sdtPr>
          <w:rPr>
            <w:rFonts w:ascii="Marianne" w:hAnsi="Marianne"/>
            <w:sz w:val="20"/>
            <w:szCs w:val="20"/>
            <w:lang w:val="fr-FR"/>
          </w:rPr>
          <w:id w:val="5722464"/>
          <w:placeholder>
            <w:docPart w:val="DefaultPlaceholder_-1854013440"/>
          </w:placeholder>
        </w:sdtPr>
        <w:sdtEndPr/>
        <w:sdtContent>
          <w:r w:rsidRPr="004B0924">
            <w:rPr>
              <w:rFonts w:ascii="Marianne" w:hAnsi="Marianne"/>
              <w:sz w:val="20"/>
              <w:szCs w:val="20"/>
              <w:lang w:val="fr-FR"/>
            </w:rPr>
            <w:t>…………………………………………………………………………………………………………,</w:t>
          </w:r>
        </w:sdtContent>
      </w:sdt>
      <w:r w:rsidRPr="004B0924">
        <w:rPr>
          <w:rFonts w:ascii="Marianne" w:hAnsi="Marianne"/>
          <w:sz w:val="20"/>
          <w:szCs w:val="20"/>
          <w:lang w:val="fr-FR"/>
        </w:rPr>
        <w:t xml:space="preserve"> exerçant les fonctions de </w:t>
      </w:r>
      <w:sdt>
        <w:sdtPr>
          <w:rPr>
            <w:rFonts w:ascii="Marianne" w:hAnsi="Marianne"/>
            <w:sz w:val="20"/>
            <w:szCs w:val="20"/>
            <w:lang w:val="fr-FR"/>
          </w:rPr>
          <w:id w:val="1377586371"/>
          <w:placeholder>
            <w:docPart w:val="DefaultPlaceholder_-1854013440"/>
          </w:placeholder>
        </w:sdtPr>
        <w:sdtEndPr/>
        <w:sdtContent>
          <w:r w:rsidRPr="004B0924">
            <w:rPr>
              <w:rFonts w:ascii="Marianne" w:hAnsi="Marianne"/>
              <w:sz w:val="20"/>
              <w:szCs w:val="20"/>
              <w:lang w:val="fr-FR"/>
            </w:rPr>
            <w:t>………………………………………………………………………………………………</w:t>
          </w:r>
          <w:proofErr w:type="gramStart"/>
          <w:r w:rsidRPr="004B0924">
            <w:rPr>
              <w:rFonts w:ascii="Marianne" w:hAnsi="Marianne"/>
              <w:sz w:val="20"/>
              <w:szCs w:val="20"/>
              <w:lang w:val="fr-FR"/>
            </w:rPr>
            <w:t>…….</w:t>
          </w:r>
          <w:proofErr w:type="gramEnd"/>
        </w:sdtContent>
      </w:sdt>
      <w:r w:rsidRPr="004B0924">
        <w:rPr>
          <w:rFonts w:ascii="Marianne" w:hAnsi="Marianne"/>
          <w:sz w:val="20"/>
          <w:szCs w:val="20"/>
          <w:lang w:val="fr-FR"/>
        </w:rPr>
        <w:t xml:space="preserve"> </w:t>
      </w:r>
    </w:p>
    <w:p w14:paraId="1DCD4B99" w14:textId="278644F6" w:rsidR="004B0924" w:rsidRPr="004B0924" w:rsidRDefault="004B0924" w:rsidP="004B0924">
      <w:pPr>
        <w:spacing w:line="360" w:lineRule="auto"/>
        <w:jc w:val="both"/>
        <w:rPr>
          <w:rFonts w:ascii="Marianne" w:hAnsi="Marianne"/>
          <w:sz w:val="20"/>
          <w:szCs w:val="20"/>
          <w:lang w:val="fr-FR"/>
        </w:rPr>
      </w:pPr>
      <w:proofErr w:type="gramStart"/>
      <w:r w:rsidRPr="004B0924">
        <w:rPr>
          <w:rFonts w:ascii="Marianne" w:hAnsi="Marianne"/>
          <w:sz w:val="20"/>
          <w:szCs w:val="20"/>
          <w:lang w:val="fr-FR"/>
        </w:rPr>
        <w:t>à</w:t>
      </w:r>
      <w:proofErr w:type="gramEnd"/>
      <w:r w:rsidRPr="004B0924">
        <w:rPr>
          <w:rFonts w:ascii="Marianne" w:hAnsi="Marianne"/>
          <w:sz w:val="20"/>
          <w:szCs w:val="20"/>
          <w:lang w:val="fr-FR"/>
        </w:rPr>
        <w:t xml:space="preserve"> </w:t>
      </w:r>
      <w:sdt>
        <w:sdtPr>
          <w:rPr>
            <w:rFonts w:ascii="Marianne" w:hAnsi="Marianne"/>
            <w:sz w:val="20"/>
            <w:szCs w:val="20"/>
            <w:lang w:val="fr-FR"/>
          </w:rPr>
          <w:id w:val="-903905311"/>
          <w:placeholder>
            <w:docPart w:val="DefaultPlaceholder_-1854013440"/>
          </w:placeholder>
        </w:sdtPr>
        <w:sdtEndPr/>
        <w:sdtContent>
          <w:r w:rsidRPr="004B0924">
            <w:rPr>
              <w:rFonts w:ascii="Marianne" w:hAnsi="Marianne"/>
              <w:sz w:val="20"/>
              <w:szCs w:val="20"/>
              <w:lang w:val="fr-FR"/>
            </w:rPr>
            <w:t>…………………………………………………………………………………………………………………………………</w:t>
          </w:r>
        </w:sdtContent>
      </w:sdt>
    </w:p>
    <w:p w14:paraId="67D9E141" w14:textId="77777777" w:rsidR="004B0924" w:rsidRPr="004B0924" w:rsidRDefault="001B2C54" w:rsidP="004B0924">
      <w:pPr>
        <w:jc w:val="both"/>
        <w:rPr>
          <w:rFonts w:ascii="Marianne" w:hAnsi="Marianne"/>
          <w:i/>
          <w:sz w:val="20"/>
          <w:szCs w:val="20"/>
          <w:lang w:val="fr-FR"/>
        </w:rPr>
      </w:pPr>
      <w:sdt>
        <w:sdtPr>
          <w:rPr>
            <w:rFonts w:ascii="Marianne" w:hAnsi="Marianne"/>
            <w:sz w:val="20"/>
            <w:szCs w:val="20"/>
            <w:lang w:val="fr-FR"/>
          </w:rPr>
          <w:id w:val="-70987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924" w:rsidRPr="004B09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4B0924" w:rsidRPr="004B0924">
        <w:rPr>
          <w:rFonts w:ascii="Marianne" w:hAnsi="Marianne"/>
          <w:sz w:val="20"/>
          <w:szCs w:val="20"/>
          <w:lang w:val="fr-FR"/>
        </w:rPr>
        <w:t xml:space="preserve"> </w:t>
      </w:r>
      <w:r w:rsidR="004B0924" w:rsidRPr="004B0924">
        <w:rPr>
          <w:rFonts w:ascii="Marianne" w:hAnsi="Marianne"/>
          <w:i/>
          <w:sz w:val="20"/>
          <w:szCs w:val="20"/>
          <w:lang w:val="fr-FR"/>
        </w:rPr>
        <w:t>Cocher cette case si sans profession</w:t>
      </w:r>
    </w:p>
    <w:p w14:paraId="2CA36F0E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14E829E8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>Et</w:t>
      </w:r>
    </w:p>
    <w:p w14:paraId="299C5724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6DC7B9D8" w14:textId="6707C45D" w:rsidR="004B0924" w:rsidRPr="004B0924" w:rsidRDefault="004B0924" w:rsidP="004B0924">
      <w:pPr>
        <w:spacing w:line="360" w:lineRule="auto"/>
        <w:jc w:val="both"/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 xml:space="preserve">Madame/Monsieur </w:t>
      </w:r>
      <w:sdt>
        <w:sdtPr>
          <w:rPr>
            <w:rFonts w:ascii="Marianne" w:hAnsi="Marianne"/>
            <w:sz w:val="20"/>
            <w:szCs w:val="20"/>
            <w:lang w:val="fr-FR"/>
          </w:rPr>
          <w:id w:val="1133674807"/>
          <w:placeholder>
            <w:docPart w:val="DefaultPlaceholder_-1854013440"/>
          </w:placeholder>
        </w:sdtPr>
        <w:sdtEndPr/>
        <w:sdtContent>
          <w:r w:rsidRPr="004B0924">
            <w:rPr>
              <w:rFonts w:ascii="Marianne" w:hAnsi="Marianne"/>
              <w:sz w:val="20"/>
              <w:szCs w:val="20"/>
              <w:lang w:val="fr-FR"/>
            </w:rPr>
            <w:t>…………………………………………………………………………………………………………,</w:t>
          </w:r>
        </w:sdtContent>
      </w:sdt>
      <w:r w:rsidRPr="004B0924">
        <w:rPr>
          <w:rFonts w:ascii="Marianne" w:hAnsi="Marianne"/>
          <w:sz w:val="20"/>
          <w:szCs w:val="20"/>
          <w:lang w:val="fr-FR"/>
        </w:rPr>
        <w:t xml:space="preserve"> exerçant les fonctions de </w:t>
      </w:r>
      <w:sdt>
        <w:sdtPr>
          <w:rPr>
            <w:rFonts w:ascii="Marianne" w:hAnsi="Marianne"/>
            <w:sz w:val="20"/>
            <w:szCs w:val="20"/>
            <w:lang w:val="fr-FR"/>
          </w:rPr>
          <w:id w:val="1611241392"/>
          <w:placeholder>
            <w:docPart w:val="DefaultPlaceholder_-1854013440"/>
          </w:placeholder>
        </w:sdtPr>
        <w:sdtEndPr/>
        <w:sdtContent>
          <w:r w:rsidRPr="004B0924">
            <w:rPr>
              <w:rFonts w:ascii="Marianne" w:hAnsi="Marianne"/>
              <w:sz w:val="20"/>
              <w:szCs w:val="20"/>
              <w:lang w:val="fr-FR"/>
            </w:rPr>
            <w:t>………………………………………………………………………………………………</w:t>
          </w:r>
          <w:proofErr w:type="gramStart"/>
          <w:r w:rsidRPr="004B0924">
            <w:rPr>
              <w:rFonts w:ascii="Marianne" w:hAnsi="Marianne"/>
              <w:sz w:val="20"/>
              <w:szCs w:val="20"/>
              <w:lang w:val="fr-FR"/>
            </w:rPr>
            <w:t>…….</w:t>
          </w:r>
          <w:proofErr w:type="gramEnd"/>
        </w:sdtContent>
      </w:sdt>
      <w:r w:rsidRPr="004B0924">
        <w:rPr>
          <w:rFonts w:ascii="Marianne" w:hAnsi="Marianne"/>
          <w:sz w:val="20"/>
          <w:szCs w:val="20"/>
          <w:lang w:val="fr-FR"/>
        </w:rPr>
        <w:t xml:space="preserve"> </w:t>
      </w:r>
    </w:p>
    <w:p w14:paraId="22319566" w14:textId="3FC477DB" w:rsidR="004B0924" w:rsidRPr="004B0924" w:rsidRDefault="004B0924" w:rsidP="004B0924">
      <w:pPr>
        <w:spacing w:line="360" w:lineRule="auto"/>
        <w:jc w:val="both"/>
        <w:rPr>
          <w:rFonts w:ascii="Marianne" w:hAnsi="Marianne"/>
          <w:sz w:val="20"/>
          <w:szCs w:val="20"/>
          <w:lang w:val="fr-FR"/>
        </w:rPr>
      </w:pPr>
      <w:proofErr w:type="gramStart"/>
      <w:r w:rsidRPr="004B0924">
        <w:rPr>
          <w:rFonts w:ascii="Marianne" w:hAnsi="Marianne"/>
          <w:sz w:val="20"/>
          <w:szCs w:val="20"/>
          <w:lang w:val="fr-FR"/>
        </w:rPr>
        <w:t>à</w:t>
      </w:r>
      <w:proofErr w:type="gramEnd"/>
      <w:r w:rsidRPr="004B0924">
        <w:rPr>
          <w:rFonts w:ascii="Marianne" w:hAnsi="Marianne"/>
          <w:sz w:val="20"/>
          <w:szCs w:val="20"/>
          <w:lang w:val="fr-FR"/>
        </w:rPr>
        <w:t xml:space="preserve"> </w:t>
      </w:r>
      <w:sdt>
        <w:sdtPr>
          <w:rPr>
            <w:rFonts w:ascii="Marianne" w:hAnsi="Marianne"/>
            <w:sz w:val="20"/>
            <w:szCs w:val="20"/>
            <w:lang w:val="fr-FR"/>
          </w:rPr>
          <w:id w:val="-563327734"/>
          <w:placeholder>
            <w:docPart w:val="DefaultPlaceholder_-1854013440"/>
          </w:placeholder>
        </w:sdtPr>
        <w:sdtEndPr/>
        <w:sdtContent>
          <w:r w:rsidRPr="004B0924">
            <w:rPr>
              <w:rFonts w:ascii="Marianne" w:hAnsi="Marianne"/>
              <w:sz w:val="20"/>
              <w:szCs w:val="20"/>
              <w:lang w:val="fr-FR"/>
            </w:rPr>
            <w:t>…………………………………………………………………………………………………………………………………</w:t>
          </w:r>
        </w:sdtContent>
      </w:sdt>
    </w:p>
    <w:p w14:paraId="633D1C54" w14:textId="77777777" w:rsidR="004B0924" w:rsidRPr="004B0924" w:rsidRDefault="001B2C54" w:rsidP="004B0924">
      <w:pPr>
        <w:jc w:val="both"/>
        <w:rPr>
          <w:rFonts w:ascii="Marianne" w:hAnsi="Marianne"/>
          <w:i/>
          <w:sz w:val="20"/>
          <w:szCs w:val="20"/>
          <w:lang w:val="fr-FR"/>
        </w:rPr>
      </w:pPr>
      <w:sdt>
        <w:sdtPr>
          <w:rPr>
            <w:rFonts w:ascii="Marianne" w:hAnsi="Marianne"/>
            <w:sz w:val="20"/>
            <w:szCs w:val="20"/>
            <w:lang w:val="fr-FR"/>
          </w:rPr>
          <w:id w:val="203430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924" w:rsidRPr="004B09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4B0924" w:rsidRPr="004B0924">
        <w:rPr>
          <w:rFonts w:ascii="Marianne" w:hAnsi="Marianne"/>
          <w:sz w:val="20"/>
          <w:szCs w:val="20"/>
          <w:lang w:val="fr-FR"/>
        </w:rPr>
        <w:t xml:space="preserve"> </w:t>
      </w:r>
      <w:r w:rsidR="004B0924" w:rsidRPr="004B0924">
        <w:rPr>
          <w:rFonts w:ascii="Marianne" w:hAnsi="Marianne"/>
          <w:i/>
          <w:sz w:val="20"/>
          <w:szCs w:val="20"/>
          <w:lang w:val="fr-FR"/>
        </w:rPr>
        <w:t>Cocher cette case si sans profession</w:t>
      </w:r>
    </w:p>
    <w:p w14:paraId="3A74BE26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2BAF8668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07C40C04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>Désignons d’un commun accord en qualité de bénéficiaire du supplément familial de traitement dû pour les enfants à charge de notre famille</w:t>
      </w:r>
      <w:r w:rsidRPr="004B0924">
        <w:rPr>
          <w:rFonts w:ascii="Calibri" w:hAnsi="Calibri" w:cs="Calibri"/>
          <w:sz w:val="20"/>
          <w:szCs w:val="20"/>
          <w:lang w:val="fr-FR"/>
        </w:rPr>
        <w:t> </w:t>
      </w:r>
      <w:r w:rsidRPr="004B0924">
        <w:rPr>
          <w:rFonts w:ascii="Marianne" w:hAnsi="Marianne"/>
          <w:sz w:val="20"/>
          <w:szCs w:val="20"/>
          <w:lang w:val="fr-FR"/>
        </w:rPr>
        <w:t>:</w:t>
      </w:r>
    </w:p>
    <w:p w14:paraId="070DACD4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32ABFD69" w14:textId="28E99D41" w:rsidR="004B0924" w:rsidRPr="004B0924" w:rsidRDefault="004B0924" w:rsidP="004B0924">
      <w:pPr>
        <w:spacing w:line="360" w:lineRule="auto"/>
        <w:jc w:val="both"/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>Madame/Monsieur</w:t>
      </w:r>
      <w:r w:rsidRPr="004B0924">
        <w:rPr>
          <w:rFonts w:ascii="Calibri" w:hAnsi="Calibri" w:cs="Calibri"/>
          <w:sz w:val="20"/>
          <w:szCs w:val="20"/>
          <w:lang w:val="fr-FR"/>
        </w:rPr>
        <w:t> </w:t>
      </w:r>
      <w:r w:rsidRPr="004B0924">
        <w:rPr>
          <w:rFonts w:ascii="Marianne" w:hAnsi="Marianne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/>
            <w:sz w:val="20"/>
            <w:szCs w:val="20"/>
            <w:lang w:val="fr-FR"/>
          </w:rPr>
          <w:id w:val="1250166523"/>
          <w:placeholder>
            <w:docPart w:val="DefaultPlaceholder_-1854013440"/>
          </w:placeholder>
        </w:sdtPr>
        <w:sdtEndPr>
          <w:rPr>
            <w:rFonts w:cs="Marianne"/>
          </w:rPr>
        </w:sdtEndPr>
        <w:sdtContent>
          <w:r w:rsidRPr="004B0924">
            <w:rPr>
              <w:rFonts w:ascii="Marianne" w:hAnsi="Marianne" w:cs="Marianne"/>
              <w:sz w:val="20"/>
              <w:szCs w:val="20"/>
              <w:lang w:val="fr-FR"/>
            </w:rPr>
            <w:t>…………………………………………………………………………………………………………</w:t>
          </w:r>
        </w:sdtContent>
      </w:sdt>
    </w:p>
    <w:p w14:paraId="0B25680F" w14:textId="0BD12B24" w:rsidR="004B0924" w:rsidRPr="004B0924" w:rsidRDefault="004B0924" w:rsidP="004B0924">
      <w:pPr>
        <w:spacing w:before="120"/>
        <w:jc w:val="both"/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>À compter du</w:t>
      </w:r>
      <w:r w:rsidRPr="004B0924">
        <w:rPr>
          <w:rFonts w:ascii="Calibri" w:hAnsi="Calibri" w:cs="Calibri"/>
          <w:sz w:val="20"/>
          <w:szCs w:val="20"/>
          <w:lang w:val="fr-FR"/>
        </w:rPr>
        <w:t> </w:t>
      </w:r>
      <w:r w:rsidRPr="004B0924">
        <w:rPr>
          <w:rFonts w:ascii="Marianne" w:hAnsi="Marianne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/>
            <w:sz w:val="20"/>
            <w:szCs w:val="20"/>
            <w:lang w:val="fr-FR"/>
          </w:rPr>
          <w:id w:val="-455027847"/>
          <w:placeholder>
            <w:docPart w:val="DefaultPlaceholder_-1854013440"/>
          </w:placeholder>
        </w:sdtPr>
        <w:sdtEndPr>
          <w:rPr>
            <w:rFonts w:ascii="Courier New" w:hAnsi="Courier New" w:cs="Courier New"/>
            <w:w w:val="200"/>
            <w:position w:val="-6"/>
          </w:rPr>
        </w:sdtEndPr>
        <w:sdtContent>
          <w:r w:rsidRPr="004B0924">
            <w:rPr>
              <w:rFonts w:ascii="Courier New" w:hAnsi="Courier New" w:cs="Courier New"/>
              <w:w w:val="200"/>
              <w:position w:val="-6"/>
              <w:sz w:val="20"/>
              <w:szCs w:val="20"/>
              <w:lang w:val="fr-FR"/>
            </w:rPr>
            <w:t>└┴┴┴┴┴┴┴┘</w:t>
          </w:r>
        </w:sdtContent>
      </w:sdt>
    </w:p>
    <w:p w14:paraId="3515C2CB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1EDEBA31" w14:textId="77777777" w:rsidR="004B0924" w:rsidRPr="004B0924" w:rsidRDefault="004B0924" w:rsidP="004B0924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6199B879" w14:textId="77777777" w:rsidR="004B0924" w:rsidRPr="004B0924" w:rsidRDefault="004B0924" w:rsidP="004B0924">
      <w:pPr>
        <w:rPr>
          <w:rFonts w:ascii="Marianne" w:hAnsi="Marianne"/>
          <w:sz w:val="20"/>
          <w:szCs w:val="20"/>
          <w:lang w:val="fr-FR"/>
        </w:rPr>
      </w:pPr>
    </w:p>
    <w:p w14:paraId="6146EF85" w14:textId="094B47B5" w:rsidR="004B0924" w:rsidRPr="004B0924" w:rsidRDefault="004B0924" w:rsidP="004B0924">
      <w:pPr>
        <w:tabs>
          <w:tab w:val="left" w:pos="6237"/>
        </w:tabs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 xml:space="preserve">Fait à </w:t>
      </w:r>
      <w:sdt>
        <w:sdtPr>
          <w:rPr>
            <w:rFonts w:ascii="Marianne" w:hAnsi="Marianne"/>
            <w:sz w:val="20"/>
            <w:szCs w:val="20"/>
            <w:lang w:val="fr-FR"/>
          </w:rPr>
          <w:id w:val="1343517523"/>
          <w:placeholder>
            <w:docPart w:val="DefaultPlaceholder_-1854013440"/>
          </w:placeholder>
        </w:sdtPr>
        <w:sdtEndPr/>
        <w:sdtContent>
          <w:r w:rsidRPr="004B0924">
            <w:rPr>
              <w:rFonts w:ascii="Marianne" w:hAnsi="Marianne"/>
              <w:sz w:val="20"/>
              <w:szCs w:val="20"/>
              <w:lang w:val="fr-FR"/>
            </w:rPr>
            <w:t>………………………………………,</w:t>
          </w:r>
        </w:sdtContent>
      </w:sdt>
      <w:r w:rsidRPr="004B0924">
        <w:rPr>
          <w:rFonts w:ascii="Marianne" w:hAnsi="Marianne"/>
          <w:sz w:val="20"/>
          <w:szCs w:val="20"/>
          <w:lang w:val="fr-FR"/>
        </w:rPr>
        <w:t xml:space="preserve"> le </w:t>
      </w:r>
      <w:sdt>
        <w:sdtPr>
          <w:rPr>
            <w:rFonts w:ascii="Marianne" w:hAnsi="Marianne"/>
            <w:sz w:val="20"/>
            <w:szCs w:val="20"/>
            <w:lang w:val="fr-FR"/>
          </w:rPr>
          <w:id w:val="-79758994"/>
          <w:placeholder>
            <w:docPart w:val="DefaultPlaceholder_-1854013440"/>
          </w:placeholder>
        </w:sdtPr>
        <w:sdtEndPr/>
        <w:sdtContent>
          <w:r w:rsidRPr="004B0924">
            <w:rPr>
              <w:rFonts w:ascii="Marianne" w:hAnsi="Marianne"/>
              <w:sz w:val="20"/>
              <w:szCs w:val="20"/>
              <w:lang w:val="fr-FR"/>
            </w:rPr>
            <w:t>…..</w:t>
          </w:r>
          <w:proofErr w:type="gramStart"/>
          <w:r w:rsidRPr="004B0924">
            <w:rPr>
              <w:rFonts w:ascii="Marianne" w:hAnsi="Marianne"/>
              <w:sz w:val="20"/>
              <w:szCs w:val="20"/>
              <w:lang w:val="fr-FR"/>
            </w:rPr>
            <w:t>/….</w:t>
          </w:r>
          <w:proofErr w:type="gramEnd"/>
          <w:r w:rsidRPr="004B0924">
            <w:rPr>
              <w:rFonts w:ascii="Marianne" w:hAnsi="Marianne"/>
              <w:sz w:val="20"/>
              <w:szCs w:val="20"/>
              <w:lang w:val="fr-FR"/>
            </w:rPr>
            <w:t>./……….</w:t>
          </w:r>
        </w:sdtContent>
      </w:sdt>
    </w:p>
    <w:p w14:paraId="795F9AED" w14:textId="77777777" w:rsidR="004B0924" w:rsidRPr="004B0924" w:rsidRDefault="004B0924" w:rsidP="004B0924">
      <w:pPr>
        <w:rPr>
          <w:rFonts w:ascii="Marianne" w:hAnsi="Marianne"/>
          <w:sz w:val="20"/>
          <w:szCs w:val="20"/>
          <w:lang w:val="fr-FR"/>
        </w:rPr>
      </w:pPr>
    </w:p>
    <w:p w14:paraId="63C77F97" w14:textId="77777777" w:rsidR="004B0924" w:rsidRPr="004B0924" w:rsidRDefault="004B0924" w:rsidP="004B0924">
      <w:pPr>
        <w:rPr>
          <w:rFonts w:ascii="Marianne" w:hAnsi="Marianne"/>
          <w:sz w:val="20"/>
          <w:szCs w:val="20"/>
          <w:lang w:val="fr-FR"/>
        </w:rPr>
      </w:pPr>
    </w:p>
    <w:p w14:paraId="7776A9AE" w14:textId="77777777" w:rsidR="004B0924" w:rsidRPr="004B0924" w:rsidRDefault="004B0924" w:rsidP="004B0924">
      <w:pPr>
        <w:tabs>
          <w:tab w:val="left" w:pos="6237"/>
        </w:tabs>
        <w:rPr>
          <w:rFonts w:ascii="Marianne" w:hAnsi="Marianne"/>
          <w:sz w:val="20"/>
          <w:szCs w:val="20"/>
          <w:lang w:val="fr-FR"/>
        </w:rPr>
      </w:pPr>
      <w:r w:rsidRPr="004B0924">
        <w:rPr>
          <w:rFonts w:ascii="Marianne" w:hAnsi="Marianne"/>
          <w:sz w:val="20"/>
          <w:szCs w:val="20"/>
          <w:lang w:val="fr-FR"/>
        </w:rPr>
        <w:t xml:space="preserve">Signature du parent </w:t>
      </w:r>
      <w:proofErr w:type="gramStart"/>
      <w:r w:rsidRPr="004B0924">
        <w:rPr>
          <w:rFonts w:ascii="Marianne" w:hAnsi="Marianne"/>
          <w:sz w:val="20"/>
          <w:szCs w:val="20"/>
          <w:lang w:val="fr-FR"/>
        </w:rPr>
        <w:t>1:</w:t>
      </w:r>
      <w:proofErr w:type="gramEnd"/>
      <w:r w:rsidRPr="004B0924">
        <w:rPr>
          <w:rFonts w:ascii="Marianne" w:hAnsi="Marianne"/>
          <w:sz w:val="20"/>
          <w:szCs w:val="20"/>
          <w:lang w:val="fr-FR"/>
        </w:rPr>
        <w:tab/>
        <w:t>Signature du parent 2</w:t>
      </w:r>
      <w:r w:rsidRPr="004B0924">
        <w:rPr>
          <w:rFonts w:ascii="Calibri" w:hAnsi="Calibri" w:cs="Calibri"/>
          <w:sz w:val="20"/>
          <w:szCs w:val="20"/>
          <w:lang w:val="fr-FR"/>
        </w:rPr>
        <w:t> </w:t>
      </w:r>
      <w:r w:rsidRPr="004B0924">
        <w:rPr>
          <w:rFonts w:ascii="Marianne" w:hAnsi="Marianne"/>
          <w:sz w:val="20"/>
          <w:szCs w:val="20"/>
          <w:lang w:val="fr-FR"/>
        </w:rPr>
        <w:t>:</w:t>
      </w:r>
    </w:p>
    <w:p w14:paraId="1E5872A5" w14:textId="77777777" w:rsidR="004B0924" w:rsidRPr="004B0924" w:rsidRDefault="004B0924" w:rsidP="004B0924">
      <w:pPr>
        <w:rPr>
          <w:rFonts w:ascii="Marianne" w:hAnsi="Marianne"/>
          <w:sz w:val="20"/>
          <w:szCs w:val="20"/>
          <w:lang w:val="fr-FR"/>
        </w:rPr>
      </w:pPr>
    </w:p>
    <w:p w14:paraId="4232F64A" w14:textId="77777777" w:rsidR="004B0924" w:rsidRPr="004B0924" w:rsidRDefault="004B0924" w:rsidP="004B0924">
      <w:pPr>
        <w:rPr>
          <w:rFonts w:ascii="Marianne" w:hAnsi="Marianne"/>
          <w:sz w:val="20"/>
          <w:szCs w:val="20"/>
          <w:lang w:val="fr-FR"/>
        </w:rPr>
      </w:pPr>
    </w:p>
    <w:p w14:paraId="77D869D9" w14:textId="5BFAD293" w:rsidR="00F27CD2" w:rsidRPr="004B0924" w:rsidRDefault="00F27CD2" w:rsidP="004B0924">
      <w:pPr>
        <w:rPr>
          <w:lang w:val="fr-FR"/>
        </w:rPr>
      </w:pPr>
    </w:p>
    <w:sectPr w:rsidR="00F27CD2" w:rsidRPr="004B0924" w:rsidSect="005A08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0ACE" w14:textId="77777777" w:rsidR="001B2C54" w:rsidRDefault="001B2C54" w:rsidP="00D020DC">
      <w:r>
        <w:separator/>
      </w:r>
    </w:p>
  </w:endnote>
  <w:endnote w:type="continuationSeparator" w:id="0">
    <w:p w14:paraId="2240B6EE" w14:textId="77777777" w:rsidR="001B2C54" w:rsidRDefault="001B2C54" w:rsidP="00D0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90A3" w14:textId="77777777" w:rsidR="001B2C54" w:rsidRDefault="001B2C54" w:rsidP="00D020DC">
      <w:r>
        <w:separator/>
      </w:r>
    </w:p>
  </w:footnote>
  <w:footnote w:type="continuationSeparator" w:id="0">
    <w:p w14:paraId="71D9940A" w14:textId="77777777" w:rsidR="001B2C54" w:rsidRDefault="001B2C54" w:rsidP="00D0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900E" w14:textId="341FA8B6" w:rsidR="00D020DC" w:rsidRDefault="00D020DC">
    <w:pPr>
      <w:pStyle w:val="En-tte"/>
    </w:pPr>
    <w:r w:rsidRPr="00CE77F8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D9812FA" wp14:editId="68BACFF3">
          <wp:simplePos x="0" y="0"/>
          <wp:positionH relativeFrom="page">
            <wp:posOffset>371475</wp:posOffset>
          </wp:positionH>
          <wp:positionV relativeFrom="page">
            <wp:posOffset>276225</wp:posOffset>
          </wp:positionV>
          <wp:extent cx="2286000" cy="701842"/>
          <wp:effectExtent l="0" t="0" r="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2356" r="4523" b="12273"/>
                  <a:stretch/>
                </pic:blipFill>
                <pic:spPr bwMode="auto">
                  <a:xfrm>
                    <a:off x="0" y="0"/>
                    <a:ext cx="2286000" cy="701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2B2"/>
    <w:multiLevelType w:val="hybridMultilevel"/>
    <w:tmpl w:val="9794A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98C"/>
    <w:multiLevelType w:val="hybridMultilevel"/>
    <w:tmpl w:val="34CAB738"/>
    <w:lvl w:ilvl="0" w:tplc="47EA553C">
      <w:start w:val="2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17D5C"/>
    <w:multiLevelType w:val="hybridMultilevel"/>
    <w:tmpl w:val="5C660D6C"/>
    <w:lvl w:ilvl="0" w:tplc="040C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D"/>
    <w:rsid w:val="001B2C54"/>
    <w:rsid w:val="004B0924"/>
    <w:rsid w:val="005A080D"/>
    <w:rsid w:val="006A0929"/>
    <w:rsid w:val="00D020DC"/>
    <w:rsid w:val="00E02E2B"/>
    <w:rsid w:val="00F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FC88"/>
  <w15:chartTrackingRefBased/>
  <w15:docId w15:val="{B9E718F7-DBDA-4CC3-A8DE-7D5BB44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D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80D"/>
    <w:pPr>
      <w:spacing w:before="2"/>
      <w:ind w:left="474" w:hanging="346"/>
    </w:pPr>
  </w:style>
  <w:style w:type="table" w:styleId="Grilledutableau">
    <w:name w:val="Table Grid"/>
    <w:basedOn w:val="TableauNormal"/>
    <w:uiPriority w:val="39"/>
    <w:rsid w:val="005A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020D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020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0DC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020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0DC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3B6EB-AD58-43AE-8923-AABEAD4F52F6}"/>
      </w:docPartPr>
      <w:docPartBody>
        <w:p w:rsidR="00A72BE0" w:rsidRDefault="009E03A1">
          <w:r w:rsidRPr="0090454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F6"/>
    <w:rsid w:val="007E4FF6"/>
    <w:rsid w:val="009E03A1"/>
    <w:rsid w:val="00A72BE0"/>
    <w:rsid w:val="00B623DE"/>
    <w:rsid w:val="00B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03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MULON</dc:creator>
  <cp:keywords/>
  <dc:description/>
  <cp:lastModifiedBy>Audrey MULON</cp:lastModifiedBy>
  <cp:revision>2</cp:revision>
  <dcterms:created xsi:type="dcterms:W3CDTF">2023-11-15T08:42:00Z</dcterms:created>
  <dcterms:modified xsi:type="dcterms:W3CDTF">2023-11-15T08:42:00Z</dcterms:modified>
</cp:coreProperties>
</file>